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CF8" w:rsidRPr="006B10BF" w:rsidRDefault="00602C83" w:rsidP="006B10BF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/>
          <w:b/>
          <w:sz w:val="24"/>
          <w:szCs w:val="24"/>
        </w:rPr>
      </w:pPr>
      <w:r w:rsidRPr="006B10BF">
        <w:rPr>
          <w:rFonts w:ascii="Arial Narrow" w:hAnsi="Arial Narrow"/>
          <w:b/>
          <w:sz w:val="24"/>
          <w:szCs w:val="24"/>
        </w:rPr>
        <w:t xml:space="preserve">ANEXO </w:t>
      </w:r>
      <w:r w:rsidR="002B6044">
        <w:rPr>
          <w:rFonts w:ascii="Arial Narrow" w:hAnsi="Arial Narrow"/>
          <w:b/>
          <w:sz w:val="24"/>
          <w:szCs w:val="24"/>
        </w:rPr>
        <w:t>IX</w:t>
      </w:r>
      <w:r w:rsidR="0038077D" w:rsidRPr="006B10BF">
        <w:rPr>
          <w:rFonts w:ascii="Arial Narrow" w:hAnsi="Arial Narrow"/>
          <w:b/>
          <w:sz w:val="24"/>
          <w:szCs w:val="24"/>
        </w:rPr>
        <w:t xml:space="preserve"> </w:t>
      </w:r>
      <w:r w:rsidR="00405D7E">
        <w:rPr>
          <w:rFonts w:ascii="Arial Narrow" w:hAnsi="Arial Narrow"/>
          <w:b/>
          <w:sz w:val="24"/>
          <w:szCs w:val="24"/>
        </w:rPr>
        <w:t>–</w:t>
      </w:r>
      <w:r w:rsidR="003D7CF8" w:rsidRPr="006B10BF">
        <w:rPr>
          <w:rFonts w:ascii="Arial Narrow" w:hAnsi="Arial Narrow"/>
          <w:b/>
          <w:sz w:val="24"/>
          <w:szCs w:val="24"/>
        </w:rPr>
        <w:t xml:space="preserve"> BALANCETE FINANCEIRO</w:t>
      </w:r>
    </w:p>
    <w:p w:rsidR="00C8684B" w:rsidRPr="006B10BF" w:rsidRDefault="00C8684B" w:rsidP="006B10BF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  <w:sz w:val="24"/>
          <w:szCs w:val="24"/>
        </w:rPr>
      </w:pPr>
      <w:r w:rsidRPr="006B10BF">
        <w:rPr>
          <w:rFonts w:ascii="Arial Narrow" w:hAnsi="Arial Narrow" w:cs="Calibri"/>
          <w:b/>
          <w:sz w:val="24"/>
          <w:szCs w:val="24"/>
        </w:rPr>
        <w:t xml:space="preserve">EDITAL PROEX Nº </w:t>
      </w:r>
      <w:r w:rsidR="00405D7E">
        <w:rPr>
          <w:rFonts w:ascii="Arial Narrow" w:hAnsi="Arial Narrow" w:cs="Calibri"/>
          <w:b/>
          <w:sz w:val="24"/>
          <w:szCs w:val="24"/>
        </w:rPr>
        <w:t>040</w:t>
      </w:r>
      <w:r w:rsidR="006B10BF" w:rsidRPr="006B10BF">
        <w:rPr>
          <w:rFonts w:ascii="Arial Narrow" w:hAnsi="Arial Narrow" w:cs="Calibri"/>
          <w:b/>
          <w:sz w:val="24"/>
          <w:szCs w:val="24"/>
        </w:rPr>
        <w:t xml:space="preserve">, </w:t>
      </w:r>
      <w:r w:rsidR="008F58E0" w:rsidRPr="006B10BF">
        <w:rPr>
          <w:rFonts w:ascii="Arial Narrow" w:hAnsi="Arial Narrow" w:cs="Calibri"/>
          <w:b/>
          <w:sz w:val="24"/>
          <w:szCs w:val="24"/>
        </w:rPr>
        <w:t xml:space="preserve">DE </w:t>
      </w:r>
      <w:r w:rsidR="00405D7E">
        <w:rPr>
          <w:rFonts w:ascii="Arial Narrow" w:hAnsi="Arial Narrow" w:cs="Calibri"/>
          <w:b/>
          <w:sz w:val="24"/>
          <w:szCs w:val="24"/>
        </w:rPr>
        <w:t>1</w:t>
      </w:r>
      <w:r w:rsidR="0013267D">
        <w:rPr>
          <w:rFonts w:ascii="Arial Narrow" w:hAnsi="Arial Narrow" w:cs="Calibri"/>
          <w:b/>
          <w:sz w:val="24"/>
          <w:szCs w:val="24"/>
        </w:rPr>
        <w:t xml:space="preserve">6 </w:t>
      </w:r>
      <w:bookmarkStart w:id="0" w:name="_GoBack"/>
      <w:bookmarkEnd w:id="0"/>
      <w:r w:rsidR="008F58E0" w:rsidRPr="006B10BF">
        <w:rPr>
          <w:rFonts w:ascii="Arial Narrow" w:hAnsi="Arial Narrow" w:cs="Calibri"/>
          <w:b/>
          <w:sz w:val="24"/>
          <w:szCs w:val="24"/>
        </w:rPr>
        <w:t>DE MARÇO DE 2016</w:t>
      </w:r>
    </w:p>
    <w:p w:rsidR="006B10BF" w:rsidRPr="006B10BF" w:rsidRDefault="006B10BF" w:rsidP="006B10BF">
      <w:pPr>
        <w:spacing w:before="120" w:after="0"/>
        <w:jc w:val="center"/>
        <w:rPr>
          <w:rFonts w:ascii="Arial Narrow" w:eastAsia="Times New Roman" w:hAnsi="Arial Narrow"/>
          <w:sz w:val="24"/>
          <w:szCs w:val="24"/>
          <w:lang w:eastAsia="pt-BR"/>
        </w:rPr>
      </w:pPr>
      <w:r w:rsidRPr="006B10BF">
        <w:rPr>
          <w:rFonts w:ascii="Arial Narrow" w:hAnsi="Arial Narrow" w:cs="Calibri"/>
          <w:b/>
          <w:sz w:val="24"/>
          <w:szCs w:val="24"/>
        </w:rPr>
        <w:t xml:space="preserve">SELEÇÃO DE PROJETOS DE EXTENSÃO </w:t>
      </w:r>
      <w:r w:rsidRPr="006B10BF">
        <w:rPr>
          <w:rFonts w:ascii="Arial Narrow" w:eastAsia="Times New Roman" w:hAnsi="Arial Narrow" w:cs="Arial"/>
          <w:b/>
          <w:bCs/>
          <w:color w:val="000000"/>
          <w:sz w:val="24"/>
          <w:szCs w:val="24"/>
          <w:lang w:eastAsia="pt-BR"/>
        </w:rPr>
        <w:t>PARA APOIO A PRÁTICA ESPORTIVA NO IFRO.</w:t>
      </w:r>
    </w:p>
    <w:p w:rsidR="003D7CF8" w:rsidRPr="006B10BF" w:rsidRDefault="003D7CF8" w:rsidP="006B10BF">
      <w:pPr>
        <w:tabs>
          <w:tab w:val="left" w:pos="7590"/>
        </w:tabs>
        <w:autoSpaceDE w:val="0"/>
        <w:autoSpaceDN w:val="0"/>
        <w:adjustRightInd w:val="0"/>
        <w:spacing w:before="120" w:after="0"/>
        <w:jc w:val="center"/>
        <w:rPr>
          <w:rFonts w:ascii="Arial Narrow" w:hAnsi="Arial Narrow"/>
          <w:sz w:val="24"/>
          <w:szCs w:val="24"/>
        </w:rPr>
      </w:pP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30"/>
        <w:gridCol w:w="1920"/>
        <w:gridCol w:w="150"/>
        <w:gridCol w:w="2102"/>
        <w:gridCol w:w="2092"/>
      </w:tblGrid>
      <w:tr w:rsidR="003D7CF8" w:rsidRPr="006B10BF" w:rsidTr="006B10BF">
        <w:tc>
          <w:tcPr>
            <w:tcW w:w="8294" w:type="dxa"/>
            <w:gridSpan w:val="5"/>
            <w:shd w:val="clear" w:color="auto" w:fill="FFFFFF" w:themeFill="background1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6B10BF">
              <w:rPr>
                <w:rFonts w:ascii="Arial Narrow" w:hAnsi="Arial Narrow"/>
                <w:b/>
                <w:sz w:val="24"/>
                <w:szCs w:val="24"/>
              </w:rPr>
              <w:t>BALANCETE FINANCEIRO</w:t>
            </w:r>
          </w:p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</w:tr>
      <w:tr w:rsidR="003D7CF8" w:rsidRPr="006B10BF" w:rsidTr="006B10BF">
        <w:tc>
          <w:tcPr>
            <w:tcW w:w="8294" w:type="dxa"/>
            <w:gridSpan w:val="5"/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  <w:proofErr w:type="gramStart"/>
            <w:r w:rsidRPr="006B10BF">
              <w:rPr>
                <w:rFonts w:ascii="Arial Narrow" w:hAnsi="Arial Narrow"/>
                <w:sz w:val="24"/>
                <w:szCs w:val="24"/>
              </w:rPr>
              <w:t>Coordenador(</w:t>
            </w:r>
            <w:proofErr w:type="gramEnd"/>
            <w:r w:rsidRPr="006B10BF">
              <w:rPr>
                <w:rFonts w:ascii="Arial Narrow" w:hAnsi="Arial Narrow"/>
                <w:sz w:val="24"/>
                <w:szCs w:val="24"/>
              </w:rPr>
              <w:t>a) do Projeto:</w:t>
            </w:r>
          </w:p>
        </w:tc>
      </w:tr>
      <w:tr w:rsidR="003D7CF8" w:rsidRPr="006B10BF" w:rsidTr="006B10BF">
        <w:tc>
          <w:tcPr>
            <w:tcW w:w="8294" w:type="dxa"/>
            <w:gridSpan w:val="5"/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Campus:</w:t>
            </w:r>
          </w:p>
        </w:tc>
      </w:tr>
      <w:tr w:rsidR="003D7CF8" w:rsidRPr="006B10BF" w:rsidTr="006B10BF">
        <w:tc>
          <w:tcPr>
            <w:tcW w:w="395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RECEITAS</w:t>
            </w:r>
          </w:p>
        </w:tc>
        <w:tc>
          <w:tcPr>
            <w:tcW w:w="4344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DESPESAS</w:t>
            </w:r>
          </w:p>
        </w:tc>
      </w:tr>
      <w:tr w:rsidR="003D7CF8" w:rsidRPr="006B10BF" w:rsidTr="006B10BF">
        <w:tc>
          <w:tcPr>
            <w:tcW w:w="2030" w:type="dxa"/>
            <w:tcBorders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Pago IFRO</w:t>
            </w:r>
          </w:p>
        </w:tc>
        <w:tc>
          <w:tcPr>
            <w:tcW w:w="1920" w:type="dxa"/>
            <w:tcBorders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25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Custeio</w:t>
            </w:r>
          </w:p>
        </w:tc>
        <w:tc>
          <w:tcPr>
            <w:tcW w:w="2092" w:type="dxa"/>
            <w:tcBorders>
              <w:lef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3D7CF8" w:rsidRPr="006B10BF" w:rsidTr="006B10BF">
        <w:tc>
          <w:tcPr>
            <w:tcW w:w="2030" w:type="dxa"/>
            <w:tcBorders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Recursos Próprios</w:t>
            </w:r>
          </w:p>
        </w:tc>
        <w:tc>
          <w:tcPr>
            <w:tcW w:w="1920" w:type="dxa"/>
            <w:tcBorders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25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Capital</w:t>
            </w:r>
          </w:p>
        </w:tc>
        <w:tc>
          <w:tcPr>
            <w:tcW w:w="2092" w:type="dxa"/>
            <w:tcBorders>
              <w:lef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3D7CF8" w:rsidRPr="006B10BF" w:rsidTr="006B10BF">
        <w:trPr>
          <w:trHeight w:val="345"/>
        </w:trPr>
        <w:tc>
          <w:tcPr>
            <w:tcW w:w="203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</w:p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</w:p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TOTAL</w:t>
            </w:r>
          </w:p>
        </w:tc>
        <w:tc>
          <w:tcPr>
            <w:tcW w:w="192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  <w:tc>
          <w:tcPr>
            <w:tcW w:w="225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Valor devolvido</w:t>
            </w: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</w:tr>
      <w:tr w:rsidR="003D7CF8" w:rsidRPr="006B10BF" w:rsidTr="006B10BF">
        <w:trPr>
          <w:trHeight w:val="900"/>
        </w:trPr>
        <w:tc>
          <w:tcPr>
            <w:tcW w:w="2030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20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  <w:tc>
          <w:tcPr>
            <w:tcW w:w="225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</w:p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TOTAL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</w:tr>
      <w:tr w:rsidR="003D7CF8" w:rsidRPr="006B10BF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294" w:type="dxa"/>
            <w:gridSpan w:val="5"/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ind w:left="426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Observação: Obrigatoriamente os totais de Receitas e Despesas deverão ser iguais.</w:t>
            </w:r>
          </w:p>
        </w:tc>
      </w:tr>
      <w:tr w:rsidR="003D7CF8" w:rsidRPr="006B10BF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294" w:type="dxa"/>
            <w:gridSpan w:val="5"/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ind w:left="108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6B10BF">
              <w:rPr>
                <w:rFonts w:ascii="Arial Narrow" w:hAnsi="Arial Narrow" w:cs="Arial"/>
                <w:sz w:val="24"/>
                <w:szCs w:val="24"/>
                <w:lang w:eastAsia="pt-BR"/>
              </w:rPr>
              <w:t>Data:</w:t>
            </w:r>
          </w:p>
        </w:tc>
      </w:tr>
      <w:tr w:rsidR="003D7CF8" w:rsidRPr="006B10BF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8294" w:type="dxa"/>
            <w:gridSpan w:val="5"/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ind w:left="108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6B10BF">
              <w:rPr>
                <w:rFonts w:ascii="Arial Narrow" w:hAnsi="Arial Narrow"/>
                <w:sz w:val="24"/>
                <w:szCs w:val="24"/>
              </w:rPr>
              <w:t>Assinaturas</w:t>
            </w:r>
          </w:p>
        </w:tc>
      </w:tr>
      <w:tr w:rsidR="003D7CF8" w:rsidRPr="006B10BF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40"/>
        </w:trPr>
        <w:tc>
          <w:tcPr>
            <w:tcW w:w="4100" w:type="dxa"/>
            <w:gridSpan w:val="3"/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ind w:left="762" w:hanging="654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ind w:left="762" w:hanging="654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4194" w:type="dxa"/>
            <w:gridSpan w:val="2"/>
            <w:shd w:val="clear" w:color="auto" w:fill="auto"/>
          </w:tcPr>
          <w:p w:rsidR="003D7CF8" w:rsidRPr="006B10BF" w:rsidRDefault="003D7CF8" w:rsidP="006B10BF">
            <w:pPr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3D7CF8" w:rsidRPr="006B10BF" w:rsidRDefault="003D7CF8" w:rsidP="006B10BF">
            <w:pPr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3D7CF8" w:rsidRPr="006B10BF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0"/>
        </w:trPr>
        <w:tc>
          <w:tcPr>
            <w:tcW w:w="4100" w:type="dxa"/>
            <w:gridSpan w:val="3"/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4194" w:type="dxa"/>
            <w:gridSpan w:val="2"/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3D7CF8" w:rsidRPr="006B10BF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4100" w:type="dxa"/>
            <w:gridSpan w:val="3"/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proofErr w:type="gramStart"/>
            <w:r w:rsidRPr="006B10BF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Coordenador(</w:t>
            </w:r>
            <w:proofErr w:type="gramEnd"/>
            <w:r w:rsidRPr="006B10BF">
              <w:rPr>
                <w:rFonts w:ascii="Arial Narrow" w:hAnsi="Arial Narrow" w:cs="Arial"/>
                <w:sz w:val="24"/>
                <w:szCs w:val="24"/>
                <w:lang w:eastAsia="pt-BR"/>
              </w:rPr>
              <w:t>a) do Projeto</w:t>
            </w:r>
          </w:p>
        </w:tc>
        <w:tc>
          <w:tcPr>
            <w:tcW w:w="4194" w:type="dxa"/>
            <w:gridSpan w:val="2"/>
            <w:shd w:val="clear" w:color="auto" w:fill="auto"/>
          </w:tcPr>
          <w:p w:rsidR="003D7CF8" w:rsidRPr="006B10BF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6B10BF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de Extensão</w:t>
            </w:r>
          </w:p>
        </w:tc>
      </w:tr>
    </w:tbl>
    <w:p w:rsidR="007175B2" w:rsidRPr="006B10BF" w:rsidRDefault="007175B2" w:rsidP="006B10BF">
      <w:pPr>
        <w:spacing w:before="120" w:after="0"/>
        <w:jc w:val="right"/>
        <w:rPr>
          <w:rFonts w:ascii="Arial Narrow" w:hAnsi="Arial Narrow"/>
          <w:sz w:val="24"/>
          <w:szCs w:val="24"/>
        </w:rPr>
      </w:pPr>
    </w:p>
    <w:sectPr w:rsidR="007175B2" w:rsidRPr="006B10BF" w:rsidSect="006B10B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22B2" w:rsidRDefault="002022B2" w:rsidP="0038077D">
      <w:pPr>
        <w:spacing w:after="0" w:line="240" w:lineRule="auto"/>
      </w:pPr>
      <w:r>
        <w:separator/>
      </w:r>
    </w:p>
  </w:endnote>
  <w:endnote w:type="continuationSeparator" w:id="0">
    <w:p w:rsidR="002022B2" w:rsidRDefault="002022B2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FA" w:rsidRDefault="006A60FA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FA" w:rsidRDefault="006A60FA" w:rsidP="006A60FA">
    <w:pPr>
      <w:pStyle w:val="Rodap"/>
      <w:jc w:val="center"/>
      <w:rPr>
        <w:rFonts w:ascii="Times New Roman" w:hAnsi="Times New Roman"/>
        <w:sz w:val="20"/>
        <w:szCs w:val="20"/>
      </w:rPr>
    </w:pPr>
    <w:proofErr w:type="gramStart"/>
    <w:r>
      <w:rPr>
        <w:rFonts w:ascii="Times New Roman" w:hAnsi="Times New Roman"/>
        <w:sz w:val="20"/>
        <w:szCs w:val="20"/>
      </w:rPr>
      <w:t>Av.</w:t>
    </w:r>
    <w:proofErr w:type="gramEnd"/>
    <w:r>
      <w:rPr>
        <w:rFonts w:ascii="Times New Roman" w:hAnsi="Times New Roman"/>
        <w:sz w:val="20"/>
        <w:szCs w:val="20"/>
      </w:rPr>
      <w:t xml:space="preserve"> 7 de setembro, nº 2090 – Nossa Senhora das Graças – CEP: 76.804-124 – Porto Velho/RO</w:t>
    </w:r>
  </w:p>
  <w:p w:rsidR="006A60FA" w:rsidRPr="006A60FA" w:rsidRDefault="006A60FA" w:rsidP="006A60FA">
    <w:pPr>
      <w:pStyle w:val="Rodap"/>
      <w:jc w:val="cent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 xml:space="preserve">E-mail: </w:t>
    </w:r>
    <w:hyperlink r:id="rId1" w:history="1">
      <w:r>
        <w:rPr>
          <w:rStyle w:val="Hyperlink"/>
          <w:rFonts w:ascii="Times New Roman" w:hAnsi="Times New Roman"/>
          <w:sz w:val="20"/>
          <w:szCs w:val="20"/>
        </w:rPr>
        <w:t>proex@ifro.edu.br</w:t>
      </w:r>
    </w:hyperlink>
    <w:r>
      <w:rPr>
        <w:rFonts w:ascii="Times New Roman" w:hAnsi="Times New Roman"/>
        <w:sz w:val="20"/>
        <w:szCs w:val="20"/>
      </w:rPr>
      <w:t xml:space="preserve"> / Telefone: (69) 2182-9609/2182-9629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FA" w:rsidRDefault="006A60F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22B2" w:rsidRDefault="002022B2" w:rsidP="0038077D">
      <w:pPr>
        <w:spacing w:after="0" w:line="240" w:lineRule="auto"/>
      </w:pPr>
      <w:r>
        <w:separator/>
      </w:r>
    </w:p>
  </w:footnote>
  <w:footnote w:type="continuationSeparator" w:id="0">
    <w:p w:rsidR="002022B2" w:rsidRDefault="002022B2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FA" w:rsidRDefault="006A60FA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77D" w:rsidRDefault="00C8684B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 wp14:anchorId="7C498203" wp14:editId="2B0DA7D3">
          <wp:simplePos x="0" y="0"/>
          <wp:positionH relativeFrom="column">
            <wp:posOffset>2254250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77D" w:rsidRDefault="0038077D" w:rsidP="0038077D">
    <w:pPr>
      <w:pStyle w:val="Cabealho"/>
      <w:jc w:val="center"/>
      <w:rPr>
        <w:rFonts w:cs="Arial"/>
        <w:b/>
      </w:rPr>
    </w:pPr>
  </w:p>
  <w:p w:rsidR="0038077D" w:rsidRDefault="0038077D" w:rsidP="0038077D">
    <w:pPr>
      <w:pStyle w:val="Cabealho"/>
      <w:jc w:val="center"/>
      <w:rPr>
        <w:rFonts w:cs="Arial"/>
        <w:b/>
        <w:sz w:val="20"/>
        <w:szCs w:val="20"/>
      </w:rPr>
    </w:pPr>
    <w:r>
      <w:rPr>
        <w:rFonts w:cs="Arial"/>
        <w:b/>
        <w:sz w:val="20"/>
        <w:szCs w:val="20"/>
      </w:rPr>
      <w:t>MINISTÉRIO DA EDUCAÇÃO</w:t>
    </w:r>
  </w:p>
  <w:p w:rsidR="0038077D" w:rsidRPr="00AF07F1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AF07F1">
      <w:rPr>
        <w:rFonts w:cs="Arial"/>
        <w:b/>
        <w:sz w:val="20"/>
        <w:szCs w:val="20"/>
      </w:rPr>
      <w:t>SECRETARIA DE EDUCAÇÃO PROFISSIONAL E TECNOLÓGICA</w:t>
    </w:r>
  </w:p>
  <w:p w:rsidR="0038077D" w:rsidRPr="00971277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INSTITUTO FEDERAL DE EDUCAÇÃO, CIÊNCIA E TECNOLOGI</w:t>
    </w:r>
    <w:r>
      <w:rPr>
        <w:rFonts w:cs="Arial"/>
        <w:b/>
        <w:sz w:val="20"/>
        <w:szCs w:val="20"/>
      </w:rPr>
      <w:t xml:space="preserve">A DE </w:t>
    </w:r>
    <w:proofErr w:type="gramStart"/>
    <w:r>
      <w:rPr>
        <w:rFonts w:cs="Arial"/>
        <w:b/>
        <w:sz w:val="20"/>
        <w:szCs w:val="20"/>
      </w:rPr>
      <w:t>RONDÔ</w:t>
    </w:r>
    <w:r w:rsidRPr="00971277">
      <w:rPr>
        <w:rFonts w:cs="Arial"/>
        <w:b/>
        <w:sz w:val="20"/>
        <w:szCs w:val="20"/>
      </w:rPr>
      <w:t>NIA</w:t>
    </w:r>
    <w:proofErr w:type="gramEnd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FA" w:rsidRDefault="006A60FA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0E5BEB"/>
    <w:rsid w:val="0013267D"/>
    <w:rsid w:val="00194F17"/>
    <w:rsid w:val="001A4C3E"/>
    <w:rsid w:val="002022B2"/>
    <w:rsid w:val="002B6044"/>
    <w:rsid w:val="0038077D"/>
    <w:rsid w:val="003D7CF8"/>
    <w:rsid w:val="00405D7E"/>
    <w:rsid w:val="00602C83"/>
    <w:rsid w:val="006A60FA"/>
    <w:rsid w:val="006B10BF"/>
    <w:rsid w:val="006F18E3"/>
    <w:rsid w:val="007175B2"/>
    <w:rsid w:val="008F58E0"/>
    <w:rsid w:val="008F77C2"/>
    <w:rsid w:val="00A54769"/>
    <w:rsid w:val="00AD4D96"/>
    <w:rsid w:val="00B71605"/>
    <w:rsid w:val="00C8684B"/>
    <w:rsid w:val="00CE5D4C"/>
    <w:rsid w:val="00E1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semiHidden/>
    <w:unhideWhenUsed/>
    <w:rsid w:val="006A60F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semiHidden/>
    <w:unhideWhenUsed/>
    <w:rsid w:val="006A60F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07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75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Diego Carlos de Oliveira Ferreira</cp:lastModifiedBy>
  <cp:revision>9</cp:revision>
  <dcterms:created xsi:type="dcterms:W3CDTF">2015-07-09T14:19:00Z</dcterms:created>
  <dcterms:modified xsi:type="dcterms:W3CDTF">2016-03-16T16:25:00Z</dcterms:modified>
</cp:coreProperties>
</file>