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1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CARTA DE RECOMENDAÇÃO</w:t>
      </w:r>
    </w:p>
    <w:p w:rsidR="00000000" w:rsidDel="00000000" w:rsidP="00000000" w:rsidRDefault="00000000" w:rsidRPr="00000000" w14:paraId="00000002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Referente ao Edital n.º 13/2018, do Programa de Monitoria - PROMON</w:t>
      </w:r>
    </w:p>
    <w:p w:rsidR="00000000" w:rsidDel="00000000" w:rsidP="00000000" w:rsidRDefault="00000000" w:rsidRPr="00000000" w14:paraId="00000003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Aluno(a):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Maior de idade?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Sim</w:t>
        <w:tab/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</w:t>
        <w:tab/>
        <w:t xml:space="preserve">) Subsequente</w:t>
        <w:tab/>
        <w:tab/>
        <w:t xml:space="preserve">(</w:t>
        <w:tab/>
        <w:t xml:space="preserve">) Graduação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</w:t>
        <w:tab/>
        <w:t xml:space="preserve">) Matutino</w:t>
        <w:tab/>
        <w:tab/>
        <w:t xml:space="preserve">(</w:t>
        <w:tab/>
        <w:t xml:space="preserve">) Vespertino</w:t>
        <w:tab/>
        <w:tab/>
        <w:t xml:space="preserve">(</w:t>
        <w:tab/>
        <w:t xml:space="preserve">) Noturno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Série/Período: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 menor, nome do responsável legal:</w:t>
      </w:r>
    </w:p>
    <w:p w:rsidR="00000000" w:rsidDel="00000000" w:rsidP="00000000" w:rsidRDefault="00000000" w:rsidRPr="00000000" w14:paraId="0000000B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do(a) professor(a):</w:t>
      </w:r>
    </w:p>
    <w:p w:rsidR="00000000" w:rsidDel="00000000" w:rsidP="00000000" w:rsidRDefault="00000000" w:rsidRPr="00000000" w14:paraId="0000000C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Atribua ao candidato nota de 1 a 5 quanto aos itens relacionados:</w:t>
      </w:r>
    </w:p>
    <w:p w:rsidR="00000000" w:rsidDel="00000000" w:rsidP="00000000" w:rsidRDefault="00000000" w:rsidRPr="00000000" w14:paraId="0000000E">
      <w:pPr>
        <w:spacing w:after="0" w:line="360" w:lineRule="auto"/>
        <w:ind w:left="141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24.999999999999" w:type="dxa"/>
        <w:jc w:val="left"/>
        <w:tblInd w:w="7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3"/>
        <w:gridCol w:w="569"/>
        <w:gridCol w:w="568"/>
        <w:gridCol w:w="569"/>
        <w:gridCol w:w="568"/>
        <w:gridCol w:w="568"/>
        <w:tblGridChange w:id="0">
          <w:tblGrid>
            <w:gridCol w:w="3783"/>
            <w:gridCol w:w="569"/>
            <w:gridCol w:w="568"/>
            <w:gridCol w:w="569"/>
            <w:gridCol w:w="568"/>
            <w:gridCol w:w="56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80"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Capacidade de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80"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Motivação, entusiasmo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80"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Capacidade de resolver exercícios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80"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Imaginação, criatividade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80"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Expressão oral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80"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Expressão escrita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80"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 </w:t>
            </w:r>
          </w:p>
        </w:tc>
      </w:tr>
    </w:tbl>
    <w:p w:rsidR="00000000" w:rsidDel="00000000" w:rsidP="00000000" w:rsidRDefault="00000000" w:rsidRPr="00000000" w14:paraId="00000039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1 - Abaixo da média, 2 - Média, 3 - Boa, 4 - Muito Boa, 5 – Excelente.</w:t>
      </w:r>
    </w:p>
    <w:p w:rsidR="00000000" w:rsidDel="00000000" w:rsidP="00000000" w:rsidRDefault="00000000" w:rsidRPr="00000000" w14:paraId="0000003A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="240" w:lineRule="auto"/>
        <w:ind w:left="142" w:right="425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Velho/RO ____ de abril de 2018.</w:t>
      </w:r>
    </w:p>
    <w:p w:rsidR="00000000" w:rsidDel="00000000" w:rsidP="00000000" w:rsidRDefault="00000000" w:rsidRPr="00000000" w14:paraId="0000003C">
      <w:pPr>
        <w:widowControl w:val="0"/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530.0" w:type="dxa"/>
        <w:jc w:val="left"/>
        <w:tblInd w:w="2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tblGridChange w:id="0">
          <w:tblGrid>
            <w:gridCol w:w="45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do(a) professor(a) </w:t>
            </w:r>
          </w:p>
        </w:tc>
      </w:tr>
    </w:tbl>
    <w:p w:rsidR="00000000" w:rsidDel="00000000" w:rsidP="00000000" w:rsidRDefault="00000000" w:rsidRPr="00000000" w14:paraId="0000003F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="240" w:lineRule="auto"/>
        <w:ind w:left="0" w:right="425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Ind w:w="2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925"/>
        <w:tblGridChange w:id="0">
          <w:tblGrid>
            <w:gridCol w:w="2925"/>
            <w:gridCol w:w="5925"/>
          </w:tblGrid>
        </w:tblGridChange>
      </w:tblGrid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CAMPO RESERVADO AO IFRO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Resultado: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) Deferido             (   ) Indeferido</w:t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Observações: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 ____/____/2018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responsável pela análise</w:t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1133.8582677165355" w:top="1700.7874015748032" w:left="1700.7874015748032" w:right="1133.8582677165355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-1076324</wp:posOffset>
          </wp:positionH>
          <wp:positionV relativeFrom="paragraph">
            <wp:posOffset>-447674</wp:posOffset>
          </wp:positionV>
          <wp:extent cx="7554413" cy="884998"/>
          <wp:effectExtent b="0" l="0" r="0" t="0"/>
          <wp:wrapSquare wrapText="bothSides" distB="0" distT="0" distL="0" distR="0"/>
          <wp:docPr descr="cabeçalho-2(att-17-01-17)" id="1" name="image2.png"/>
          <a:graphic>
            <a:graphicData uri="http://schemas.openxmlformats.org/drawingml/2006/picture">
              <pic:pic>
                <pic:nvPicPr>
                  <pic:cNvPr descr="cabeçalho-2(att-17-01-17)" id="0" name="image2.png"/>
                  <pic:cNvPicPr preferRelativeResize="0"/>
                </pic:nvPicPr>
                <pic:blipFill>
                  <a:blip r:embed="rId1"/>
                  <a:srcRect b="9848" l="0" r="0" t="10606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