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left="5179" w:right="1128"/>
        <w:rPr>
          <w:color w:val="000000"/>
          <w:sz w:val="20"/>
          <w:szCs w:val="20"/>
        </w:rPr>
      </w:pPr>
      <w:bookmarkStart w:id="0" w:name="_heading=h.gjdgxs" w:colFirst="0" w:colLast="0"/>
      <w:bookmarkEnd w:id="0"/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left="5179" w:right="1128"/>
        <w:rPr>
          <w:color w:val="000000"/>
          <w:sz w:val="20"/>
          <w:szCs w:val="20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15"/>
          <w:szCs w:val="15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15"/>
          <w:szCs w:val="15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15"/>
          <w:szCs w:val="15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spacing w:before="79"/>
        <w:ind w:right="1128"/>
        <w:rPr>
          <w:color w:val="000000"/>
          <w:sz w:val="15"/>
          <w:szCs w:val="15"/>
        </w:rPr>
      </w:pPr>
    </w:p>
    <w:p w:rsidR="008C7E0F" w:rsidRDefault="00C2057E">
      <w:pPr>
        <w:pBdr>
          <w:top w:val="nil"/>
          <w:left w:val="nil"/>
          <w:bottom w:val="nil"/>
          <w:right w:val="nil"/>
          <w:between w:val="nil"/>
        </w:pBdr>
        <w:ind w:left="486" w:right="112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</w:t>
      </w:r>
      <w:r w:rsidR="000F27CE">
        <w:rPr>
          <w:b/>
          <w:color w:val="000000"/>
          <w:sz w:val="24"/>
          <w:szCs w:val="24"/>
        </w:rPr>
        <w:t>I</w:t>
      </w:r>
    </w:p>
    <w:p w:rsidR="008C7E0F" w:rsidRDefault="00C2057E">
      <w:pPr>
        <w:spacing w:before="168"/>
        <w:ind w:left="485" w:right="11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interposição de recursos</w:t>
      </w: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b/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spacing w:before="253"/>
        <w:ind w:right="1128"/>
        <w:rPr>
          <w:b/>
          <w:color w:val="000000"/>
          <w:sz w:val="24"/>
          <w:szCs w:val="24"/>
        </w:rPr>
      </w:pP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6958"/>
        </w:tabs>
        <w:spacing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; portador (a) do RG nº</w:t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3930"/>
          <w:tab w:val="left" w:pos="8205"/>
        </w:tabs>
        <w:spacing w:before="48"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; e CPF nº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residente à</w:t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3556"/>
          <w:tab w:val="left" w:pos="6576"/>
          <w:tab w:val="left" w:pos="7411"/>
          <w:tab w:val="left" w:pos="8626"/>
        </w:tabs>
        <w:spacing w:before="48"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nº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complemento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Bairro: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Município:</w:t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3130"/>
          <w:tab w:val="left" w:pos="4411"/>
          <w:tab w:val="left" w:pos="6044"/>
          <w:tab w:val="left" w:pos="10147"/>
        </w:tabs>
        <w:spacing w:before="2" w:line="276" w:lineRule="auto"/>
        <w:ind w:left="690" w:right="1128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UF: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; Telefone Fixo: ( ) </w:t>
      </w:r>
      <w:r>
        <w:rPr>
          <w:color w:val="000000"/>
          <w:sz w:val="24"/>
          <w:szCs w:val="24"/>
          <w:u w:val="single"/>
        </w:rPr>
        <w:tab/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3130"/>
          <w:tab w:val="left" w:pos="4411"/>
          <w:tab w:val="left" w:pos="6044"/>
          <w:tab w:val="left" w:pos="10147"/>
        </w:tabs>
        <w:spacing w:before="2"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Celular: ( )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; venho, respeitosamente, interpor recurso perante a Comissão Avaliadora </w:t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3130"/>
          <w:tab w:val="left" w:pos="4411"/>
          <w:tab w:val="left" w:pos="6044"/>
          <w:tab w:val="left" w:pos="10632"/>
        </w:tabs>
        <w:spacing w:before="2"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Edital nº xxxx, do IFRO –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</w:t>
      </w:r>
      <w:r w:rsidR="00873B83">
        <w:rPr>
          <w:color w:val="000000"/>
          <w:sz w:val="24"/>
          <w:szCs w:val="24"/>
        </w:rPr>
        <w:t>Colorado do Oeste</w:t>
      </w:r>
      <w:r>
        <w:rPr>
          <w:color w:val="000000"/>
          <w:sz w:val="24"/>
          <w:szCs w:val="24"/>
        </w:rPr>
        <w:t>, a saber:</w:t>
      </w: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spacing w:before="124"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Etapa: ( ) Análise de Currículo ( ) Entrevista </w:t>
      </w: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spacing w:before="12" w:line="276" w:lineRule="auto"/>
        <w:ind w:right="1128"/>
        <w:rPr>
          <w:color w:val="000000"/>
          <w:sz w:val="24"/>
          <w:szCs w:val="24"/>
        </w:rPr>
      </w:pPr>
    </w:p>
    <w:p w:rsidR="008C7E0F" w:rsidRDefault="00C205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90" w:right="1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Motivo do recurso, fundamentação e referências bibliográficas:</w:t>
      </w: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spacing w:before="217"/>
        <w:ind w:right="1128"/>
        <w:rPr>
          <w:color w:val="000000"/>
          <w:sz w:val="24"/>
          <w:szCs w:val="24"/>
        </w:rPr>
      </w:pPr>
    </w:p>
    <w:p w:rsidR="008C7E0F" w:rsidRDefault="00C2057E" w:rsidP="00873B8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  <w:tab w:val="left" w:pos="3564"/>
          <w:tab w:val="left" w:pos="5174"/>
        </w:tabs>
        <w:ind w:left="426" w:right="112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RO,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</w:t>
      </w:r>
      <w:r w:rsidR="00D025F8">
        <w:rPr>
          <w:color w:val="000000"/>
          <w:sz w:val="24"/>
          <w:szCs w:val="24"/>
        </w:rPr>
        <w:t>5</w:t>
      </w:r>
      <w:bookmarkStart w:id="1" w:name="_GoBack"/>
      <w:bookmarkEnd w:id="1"/>
      <w:r>
        <w:rPr>
          <w:color w:val="000000"/>
          <w:sz w:val="24"/>
          <w:szCs w:val="24"/>
        </w:rPr>
        <w:t>.</w:t>
      </w: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0"/>
          <w:szCs w:val="20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0"/>
          <w:szCs w:val="20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0"/>
          <w:szCs w:val="20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0"/>
          <w:szCs w:val="20"/>
        </w:rPr>
      </w:pPr>
    </w:p>
    <w:p w:rsidR="008C7E0F" w:rsidRDefault="00C2057E">
      <w:pPr>
        <w:pBdr>
          <w:top w:val="nil"/>
          <w:left w:val="nil"/>
          <w:bottom w:val="nil"/>
          <w:right w:val="nil"/>
          <w:between w:val="nil"/>
        </w:pBdr>
        <w:spacing w:before="177"/>
        <w:ind w:right="112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266700</wp:posOffset>
                </wp:positionV>
                <wp:extent cx="1270" cy="12700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165" y="3779365"/>
                          <a:ext cx="243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9670" h="120000" extrusionOk="0">
                              <a:moveTo>
                                <a:pt x="0" y="0"/>
                              </a:moveTo>
                              <a:lnTo>
                                <a:pt x="24390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C7E0F" w:rsidRDefault="00C2057E">
      <w:pPr>
        <w:pBdr>
          <w:top w:val="nil"/>
          <w:left w:val="nil"/>
          <w:bottom w:val="nil"/>
          <w:right w:val="nil"/>
          <w:between w:val="nil"/>
        </w:pBdr>
        <w:spacing w:before="168"/>
        <w:ind w:left="484" w:right="112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candidato</w:t>
      </w: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:rsidR="008C7E0F" w:rsidRDefault="008C7E0F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sectPr w:rsidR="008C7E0F">
      <w:footerReference w:type="default" r:id="rId11"/>
      <w:pgSz w:w="11900" w:h="16840"/>
      <w:pgMar w:top="560" w:right="20" w:bottom="380" w:left="12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023" w:rsidRDefault="00682023">
      <w:r>
        <w:separator/>
      </w:r>
    </w:p>
  </w:endnote>
  <w:endnote w:type="continuationSeparator" w:id="0">
    <w:p w:rsidR="00682023" w:rsidRDefault="0068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E0F" w:rsidRDefault="008C7E0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023" w:rsidRDefault="00682023">
      <w:r>
        <w:separator/>
      </w:r>
    </w:p>
  </w:footnote>
  <w:footnote w:type="continuationSeparator" w:id="0">
    <w:p w:rsidR="00682023" w:rsidRDefault="0068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06F66"/>
    <w:multiLevelType w:val="multilevel"/>
    <w:tmpl w:val="D54AF86E"/>
    <w:lvl w:ilvl="0">
      <w:start w:val="10"/>
      <w:numFmt w:val="decimal"/>
      <w:lvlText w:val="%1"/>
      <w:lvlJc w:val="left"/>
      <w:pPr>
        <w:ind w:left="1170" w:hanging="481"/>
      </w:pPr>
    </w:lvl>
    <w:lvl w:ilvl="1">
      <w:start w:val="4"/>
      <w:numFmt w:val="decimal"/>
      <w:lvlText w:val="%1.%2"/>
      <w:lvlJc w:val="left"/>
      <w:pPr>
        <w:ind w:left="1170" w:hanging="48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690" w:hanging="6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531" w:hanging="661"/>
      </w:pPr>
    </w:lvl>
    <w:lvl w:ilvl="4">
      <w:numFmt w:val="bullet"/>
      <w:lvlText w:val="•"/>
      <w:lvlJc w:val="left"/>
      <w:pPr>
        <w:ind w:left="4706" w:hanging="661"/>
      </w:pPr>
    </w:lvl>
    <w:lvl w:ilvl="5">
      <w:numFmt w:val="bullet"/>
      <w:lvlText w:val="•"/>
      <w:lvlJc w:val="left"/>
      <w:pPr>
        <w:ind w:left="5882" w:hanging="661"/>
      </w:pPr>
    </w:lvl>
    <w:lvl w:ilvl="6">
      <w:numFmt w:val="bullet"/>
      <w:lvlText w:val="•"/>
      <w:lvlJc w:val="left"/>
      <w:pPr>
        <w:ind w:left="7057" w:hanging="661"/>
      </w:pPr>
    </w:lvl>
    <w:lvl w:ilvl="7">
      <w:numFmt w:val="bullet"/>
      <w:lvlText w:val="•"/>
      <w:lvlJc w:val="left"/>
      <w:pPr>
        <w:ind w:left="8233" w:hanging="661"/>
      </w:pPr>
    </w:lvl>
    <w:lvl w:ilvl="8">
      <w:numFmt w:val="bullet"/>
      <w:lvlText w:val="•"/>
      <w:lvlJc w:val="left"/>
      <w:pPr>
        <w:ind w:left="9408" w:hanging="661"/>
      </w:pPr>
    </w:lvl>
  </w:abstractNum>
  <w:abstractNum w:abstractNumId="1" w15:restartNumberingAfterBreak="0">
    <w:nsid w:val="2E26187C"/>
    <w:multiLevelType w:val="multilevel"/>
    <w:tmpl w:val="E9D8959C"/>
    <w:lvl w:ilvl="0">
      <w:start w:val="1"/>
      <w:numFmt w:val="decimal"/>
      <w:lvlText w:val="%1."/>
      <w:lvlJc w:val="left"/>
      <w:pPr>
        <w:ind w:left="1111" w:hanging="360"/>
      </w:pPr>
    </w:lvl>
    <w:lvl w:ilvl="1">
      <w:start w:val="1"/>
      <w:numFmt w:val="decimal"/>
      <w:lvlText w:val="%1.%2"/>
      <w:lvlJc w:val="left"/>
      <w:pPr>
        <w:ind w:left="116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57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633" w:hanging="719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047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101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515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2569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2983" w:hanging="180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A392EDA"/>
    <w:multiLevelType w:val="multilevel"/>
    <w:tmpl w:val="3E3A8C78"/>
    <w:lvl w:ilvl="0">
      <w:start w:val="1"/>
      <w:numFmt w:val="lowerLetter"/>
      <w:lvlText w:val="%1)"/>
      <w:lvlJc w:val="left"/>
      <w:pPr>
        <w:ind w:left="1525" w:hanging="360"/>
      </w:pPr>
    </w:lvl>
    <w:lvl w:ilvl="1">
      <w:start w:val="1"/>
      <w:numFmt w:val="lowerLetter"/>
      <w:lvlText w:val="%2."/>
      <w:lvlJc w:val="left"/>
      <w:pPr>
        <w:ind w:left="2245" w:hanging="360"/>
      </w:pPr>
    </w:lvl>
    <w:lvl w:ilvl="2">
      <w:start w:val="1"/>
      <w:numFmt w:val="lowerRoman"/>
      <w:lvlText w:val="%3."/>
      <w:lvlJc w:val="right"/>
      <w:pPr>
        <w:ind w:left="2965" w:hanging="180"/>
      </w:pPr>
    </w:lvl>
    <w:lvl w:ilvl="3">
      <w:start w:val="1"/>
      <w:numFmt w:val="decimal"/>
      <w:lvlText w:val="%4."/>
      <w:lvlJc w:val="left"/>
      <w:pPr>
        <w:ind w:left="3685" w:hanging="360"/>
      </w:pPr>
    </w:lvl>
    <w:lvl w:ilvl="4">
      <w:start w:val="1"/>
      <w:numFmt w:val="lowerLetter"/>
      <w:lvlText w:val="%5."/>
      <w:lvlJc w:val="left"/>
      <w:pPr>
        <w:ind w:left="4405" w:hanging="360"/>
      </w:pPr>
    </w:lvl>
    <w:lvl w:ilvl="5">
      <w:start w:val="1"/>
      <w:numFmt w:val="lowerRoman"/>
      <w:lvlText w:val="%6."/>
      <w:lvlJc w:val="right"/>
      <w:pPr>
        <w:ind w:left="5125" w:hanging="180"/>
      </w:pPr>
    </w:lvl>
    <w:lvl w:ilvl="6">
      <w:start w:val="1"/>
      <w:numFmt w:val="decimal"/>
      <w:lvlText w:val="%7."/>
      <w:lvlJc w:val="left"/>
      <w:pPr>
        <w:ind w:left="5845" w:hanging="360"/>
      </w:pPr>
    </w:lvl>
    <w:lvl w:ilvl="7">
      <w:start w:val="1"/>
      <w:numFmt w:val="lowerLetter"/>
      <w:lvlText w:val="%8."/>
      <w:lvlJc w:val="left"/>
      <w:pPr>
        <w:ind w:left="6565" w:hanging="360"/>
      </w:pPr>
    </w:lvl>
    <w:lvl w:ilvl="8">
      <w:start w:val="1"/>
      <w:numFmt w:val="lowerRoman"/>
      <w:lvlText w:val="%9."/>
      <w:lvlJc w:val="right"/>
      <w:pPr>
        <w:ind w:left="7285" w:hanging="180"/>
      </w:pPr>
    </w:lvl>
  </w:abstractNum>
  <w:abstractNum w:abstractNumId="3" w15:restartNumberingAfterBreak="0">
    <w:nsid w:val="6F5850A5"/>
    <w:multiLevelType w:val="multilevel"/>
    <w:tmpl w:val="194E0934"/>
    <w:lvl w:ilvl="0">
      <w:start w:val="1"/>
      <w:numFmt w:val="lowerLetter"/>
      <w:lvlText w:val="%1)"/>
      <w:lvlJc w:val="left"/>
      <w:pPr>
        <w:ind w:left="690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abstractNum w:abstractNumId="4" w15:restartNumberingAfterBreak="0">
    <w:nsid w:val="70287636"/>
    <w:multiLevelType w:val="multilevel"/>
    <w:tmpl w:val="ACE43184"/>
    <w:lvl w:ilvl="0">
      <w:start w:val="1"/>
      <w:numFmt w:val="lowerLetter"/>
      <w:lvlText w:val="%1)"/>
      <w:lvlJc w:val="left"/>
      <w:pPr>
        <w:ind w:left="690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abstractNum w:abstractNumId="5" w15:restartNumberingAfterBreak="0">
    <w:nsid w:val="70C74AF2"/>
    <w:multiLevelType w:val="multilevel"/>
    <w:tmpl w:val="F3B6427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77AF3C2F"/>
    <w:multiLevelType w:val="multilevel"/>
    <w:tmpl w:val="18109878"/>
    <w:lvl w:ilvl="0">
      <w:start w:val="1"/>
      <w:numFmt w:val="lowerLetter"/>
      <w:lvlText w:val="%1)"/>
      <w:lvlJc w:val="left"/>
      <w:pPr>
        <w:ind w:left="690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0F"/>
    <w:rsid w:val="000F27CE"/>
    <w:rsid w:val="00682023"/>
    <w:rsid w:val="00873B83"/>
    <w:rsid w:val="008C7E0F"/>
    <w:rsid w:val="00C2057E"/>
    <w:rsid w:val="00D025F8"/>
    <w:rsid w:val="00E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AD1E"/>
  <w15:docId w15:val="{0FEAEBE1-410F-4AEE-802F-C119EECB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line="535" w:lineRule="exact"/>
      <w:ind w:left="1072" w:hanging="321"/>
      <w:jc w:val="both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805"/>
      <w:outlineLvl w:val="1"/>
    </w:pPr>
    <w:rPr>
      <w:rFonts w:ascii="Calibri" w:eastAsia="Calibri" w:hAnsi="Calibri" w:cs="Calibri"/>
      <w:b/>
      <w:bCs/>
      <w:sz w:val="43"/>
      <w:szCs w:val="43"/>
    </w:rPr>
  </w:style>
  <w:style w:type="paragraph" w:styleId="Ttulo3">
    <w:name w:val="heading 3"/>
    <w:basedOn w:val="Normal"/>
    <w:uiPriority w:val="9"/>
    <w:unhideWhenUsed/>
    <w:qFormat/>
    <w:pPr>
      <w:ind w:left="652" w:hanging="292"/>
      <w:jc w:val="both"/>
      <w:outlineLvl w:val="2"/>
    </w:pPr>
    <w:rPr>
      <w:rFonts w:ascii="Calibri" w:eastAsia="Calibri" w:hAnsi="Calibri" w:cs="Calibri"/>
      <w:b/>
      <w:bCs/>
      <w:sz w:val="40"/>
      <w:szCs w:val="40"/>
    </w:rPr>
  </w:style>
  <w:style w:type="paragraph" w:styleId="Ttulo4">
    <w:name w:val="heading 4"/>
    <w:basedOn w:val="Normal"/>
    <w:uiPriority w:val="9"/>
    <w:semiHidden/>
    <w:unhideWhenUsed/>
    <w:qFormat/>
    <w:pPr>
      <w:spacing w:before="11"/>
      <w:ind w:left="654"/>
      <w:outlineLvl w:val="3"/>
    </w:pPr>
    <w:rPr>
      <w:rFonts w:ascii="Calibri" w:eastAsia="Calibri" w:hAnsi="Calibri" w:cs="Calibri"/>
      <w:b/>
      <w:bCs/>
      <w:sz w:val="36"/>
      <w:szCs w:val="36"/>
    </w:rPr>
  </w:style>
  <w:style w:type="paragraph" w:styleId="Ttulo5">
    <w:name w:val="heading 5"/>
    <w:basedOn w:val="Normal"/>
    <w:uiPriority w:val="9"/>
    <w:semiHidden/>
    <w:unhideWhenUsed/>
    <w:qFormat/>
    <w:pPr>
      <w:spacing w:before="17"/>
      <w:ind w:left="882" w:hanging="228"/>
      <w:jc w:val="both"/>
      <w:outlineLvl w:val="4"/>
    </w:pPr>
    <w:rPr>
      <w:rFonts w:ascii="Calibri" w:eastAsia="Calibri" w:hAnsi="Calibri" w:cs="Calibri"/>
      <w:b/>
      <w:bCs/>
      <w:sz w:val="31"/>
      <w:szCs w:val="31"/>
    </w:rPr>
  </w:style>
  <w:style w:type="paragraph" w:styleId="Ttulo6">
    <w:name w:val="heading 6"/>
    <w:basedOn w:val="Normal"/>
    <w:uiPriority w:val="9"/>
    <w:semiHidden/>
    <w:unhideWhenUsed/>
    <w:qFormat/>
    <w:pPr>
      <w:ind w:left="1172" w:hanging="347"/>
      <w:outlineLvl w:val="5"/>
    </w:pPr>
    <w:rPr>
      <w:rFonts w:ascii="Arial" w:eastAsia="Arial" w:hAnsi="Arial" w:cs="Arial"/>
      <w:b/>
      <w:bCs/>
      <w:sz w:val="26"/>
      <w:szCs w:val="26"/>
    </w:rPr>
  </w:style>
  <w:style w:type="paragraph" w:styleId="Ttulo7">
    <w:name w:val="heading 7"/>
    <w:basedOn w:val="Normal"/>
    <w:uiPriority w:val="1"/>
    <w:qFormat/>
    <w:pPr>
      <w:ind w:left="870" w:hanging="18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ind w:left="540"/>
    </w:pPr>
    <w:rPr>
      <w:rFonts w:ascii="Calibri" w:eastAsia="Calibri" w:hAnsi="Calibri" w:cs="Calibri"/>
      <w:sz w:val="38"/>
      <w:szCs w:val="3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90"/>
    </w:pPr>
  </w:style>
  <w:style w:type="paragraph" w:customStyle="1" w:styleId="TableParagraph">
    <w:name w:val="Table Paragraph"/>
    <w:basedOn w:val="Normal"/>
    <w:uiPriority w:val="1"/>
    <w:qFormat/>
    <w:pPr>
      <w:spacing w:before="86"/>
    </w:pPr>
  </w:style>
  <w:style w:type="character" w:styleId="Hyperlink">
    <w:name w:val="Hyperlink"/>
    <w:basedOn w:val="Fontepargpadro"/>
    <w:uiPriority w:val="99"/>
    <w:semiHidden/>
    <w:unhideWhenUsed/>
    <w:rsid w:val="001428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A69F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2E2328"/>
    <w:rPr>
      <w:b/>
      <w:bCs/>
    </w:rPr>
  </w:style>
  <w:style w:type="character" w:styleId="nfase">
    <w:name w:val="Emphasis"/>
    <w:basedOn w:val="Fontepargpadro"/>
    <w:uiPriority w:val="20"/>
    <w:qFormat/>
    <w:rsid w:val="002E2328"/>
    <w:rPr>
      <w:i/>
      <w:iCs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HE7HMGaGIt0LNks6L/btQlGqw==">CgMxLjAyCGguZ2pkZ3hzMg5oLjU5cnE2YjR6cTgzczIJaC4zMGowemxsOAByITFSa1V1NWZBUzkzWW82eXZoYUsxM1ZjYzZLWDVxM29Neg==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Carla Gravena Candido da Silva</dc:creator>
  <cp:lastModifiedBy>Renata Souza Santos</cp:lastModifiedBy>
  <cp:revision>4</cp:revision>
  <dcterms:created xsi:type="dcterms:W3CDTF">2024-05-21T18:26:00Z</dcterms:created>
  <dcterms:modified xsi:type="dcterms:W3CDTF">2025-04-03T20:17:00Z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2024-02-08T00:00:00Z</vt:filetime>
  </property>
</Properties>
</file>