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F0" w:rsidRPr="00344247" w:rsidRDefault="002279F0" w:rsidP="00D059FF">
      <w:pPr>
        <w:spacing w:line="276" w:lineRule="auto"/>
        <w:jc w:val="center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>ANEXO V</w:t>
      </w:r>
      <w:r w:rsidR="00EA0713">
        <w:rPr>
          <w:b/>
          <w:sz w:val="24"/>
          <w:szCs w:val="24"/>
          <w:lang w:val="pt-BR"/>
        </w:rPr>
        <w:t>a</w:t>
      </w:r>
    </w:p>
    <w:p w:rsidR="002279F0" w:rsidRPr="00344247" w:rsidRDefault="002279F0" w:rsidP="00344247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>RELATÓRIO FINAL (ARTIGO CIENTÍFICO)</w:t>
      </w:r>
    </w:p>
    <w:p w:rsidR="002279F0" w:rsidRPr="00344247" w:rsidRDefault="002279F0" w:rsidP="00344247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 xml:space="preserve">O relatório final poderá ser desenvolvido na forma de um artigo científico, contendo entre 10 a 15 páginas. 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279F0" w:rsidRPr="00D059FF" w:rsidRDefault="002279F0" w:rsidP="00344247">
      <w:pPr>
        <w:spacing w:line="276" w:lineRule="auto"/>
        <w:ind w:left="2268"/>
        <w:jc w:val="both"/>
        <w:rPr>
          <w:color w:val="000000" w:themeColor="text1"/>
          <w:sz w:val="20"/>
          <w:szCs w:val="20"/>
          <w:lang w:val="pt-BR" w:eastAsia="ar-SA"/>
        </w:rPr>
      </w:pPr>
      <w:r w:rsidRPr="00D059FF">
        <w:rPr>
          <w:color w:val="000000" w:themeColor="text1"/>
          <w:sz w:val="20"/>
          <w:szCs w:val="20"/>
          <w:lang w:val="pt-BR" w:eastAsia="ar-SA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:rsidR="002279F0" w:rsidRPr="00344247" w:rsidRDefault="002279F0" w:rsidP="00344247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2279F0" w:rsidRPr="00344247" w:rsidRDefault="002279F0" w:rsidP="00344247">
      <w:pPr>
        <w:spacing w:line="276" w:lineRule="auto"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>1 PRIMEIRA SEÇÃO</w:t>
      </w:r>
    </w:p>
    <w:p w:rsidR="002279F0" w:rsidRPr="00344247" w:rsidRDefault="002279F0" w:rsidP="00344247">
      <w:pPr>
        <w:pStyle w:val="PargrafodaLista"/>
        <w:widowControl/>
        <w:numPr>
          <w:ilvl w:val="1"/>
          <w:numId w:val="11"/>
        </w:numPr>
        <w:autoSpaceDE/>
        <w:autoSpaceDN/>
        <w:spacing w:before="0" w:line="276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344247">
        <w:rPr>
          <w:color w:val="000000" w:themeColor="text1"/>
          <w:sz w:val="24"/>
          <w:szCs w:val="24"/>
          <w:lang w:eastAsia="ar-SA"/>
        </w:rPr>
        <w:t>SEGUNDA SEÇÃO</w:t>
      </w:r>
    </w:p>
    <w:p w:rsidR="002279F0" w:rsidRPr="00344247" w:rsidRDefault="002279F0" w:rsidP="00344247">
      <w:pPr>
        <w:pStyle w:val="PargrafodaLista"/>
        <w:widowControl/>
        <w:numPr>
          <w:ilvl w:val="2"/>
          <w:numId w:val="11"/>
        </w:numPr>
        <w:autoSpaceDE/>
        <w:autoSpaceDN/>
        <w:spacing w:before="0" w:line="276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 xml:space="preserve">Terceira </w:t>
      </w:r>
      <w:proofErr w:type="spellStart"/>
      <w:r w:rsidRPr="00344247">
        <w:rPr>
          <w:b/>
          <w:color w:val="000000" w:themeColor="text1"/>
          <w:sz w:val="24"/>
          <w:szCs w:val="24"/>
          <w:lang w:eastAsia="ar-SA"/>
        </w:rPr>
        <w:t>seção</w:t>
      </w:r>
      <w:proofErr w:type="spellEnd"/>
    </w:p>
    <w:p w:rsidR="002279F0" w:rsidRPr="00344247" w:rsidRDefault="002279F0" w:rsidP="00344247">
      <w:pPr>
        <w:pStyle w:val="PargrafodaLista"/>
        <w:widowControl/>
        <w:numPr>
          <w:ilvl w:val="3"/>
          <w:numId w:val="11"/>
        </w:numPr>
        <w:autoSpaceDE/>
        <w:autoSpaceDN/>
        <w:spacing w:before="0" w:line="276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proofErr w:type="spellStart"/>
      <w:r w:rsidRPr="00344247">
        <w:rPr>
          <w:i/>
          <w:color w:val="000000" w:themeColor="text1"/>
          <w:sz w:val="24"/>
          <w:szCs w:val="24"/>
          <w:lang w:eastAsia="ar-SA"/>
        </w:rPr>
        <w:t>Quarta</w:t>
      </w:r>
      <w:proofErr w:type="spellEnd"/>
      <w:r w:rsidRPr="00344247">
        <w:rPr>
          <w:i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344247">
        <w:rPr>
          <w:i/>
          <w:color w:val="000000" w:themeColor="text1"/>
          <w:sz w:val="24"/>
          <w:szCs w:val="24"/>
          <w:lang w:eastAsia="ar-SA"/>
        </w:rPr>
        <w:t>seção</w:t>
      </w:r>
      <w:proofErr w:type="spellEnd"/>
    </w:p>
    <w:p w:rsidR="002279F0" w:rsidRPr="00344247" w:rsidRDefault="002279F0" w:rsidP="00344247">
      <w:pPr>
        <w:spacing w:line="276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Em geral, para o desenvolvimento do texto, utilizar as orientações da Associação Brasileira de Normas Técnicas (ABNT): 6.022/2003 (elaboração de artigos para periódicos),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</w:t>
      </w: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279F0" w:rsidRPr="00344247" w:rsidRDefault="002279F0" w:rsidP="00344247">
      <w:pPr>
        <w:spacing w:line="276" w:lineRule="auto"/>
        <w:jc w:val="center"/>
        <w:rPr>
          <w:b/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>TÍTULO DO ARTIGO</w:t>
      </w:r>
      <w:r w:rsidRPr="00344247">
        <w:rPr>
          <w:rStyle w:val="Refdenotaderodap"/>
          <w:b/>
          <w:color w:val="000000" w:themeColor="text1"/>
          <w:sz w:val="24"/>
          <w:szCs w:val="24"/>
          <w:lang w:eastAsia="ar-SA"/>
        </w:rPr>
        <w:footnoteReference w:id="1"/>
      </w:r>
    </w:p>
    <w:p w:rsidR="002279F0" w:rsidRPr="00344247" w:rsidRDefault="002279F0" w:rsidP="00344247">
      <w:pPr>
        <w:spacing w:line="276" w:lineRule="auto"/>
        <w:jc w:val="right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>Autor ou autores do artigo (no máximo 3)</w:t>
      </w:r>
      <w:r w:rsidRPr="00344247">
        <w:rPr>
          <w:rStyle w:val="Refdenotaderodap"/>
          <w:color w:val="000000" w:themeColor="text1"/>
          <w:sz w:val="24"/>
          <w:szCs w:val="24"/>
          <w:lang w:eastAsia="ar-SA"/>
        </w:rPr>
        <w:footnoteReference w:id="2"/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RESUMO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lastRenderedPageBreak/>
        <w:tab/>
        <w:t>Apresentar o resumo conforme a NBR 6.028 (ABNT, 2003), que assim prevê, no item 3, das regras gerais de apresentação: parágrafo único, sequência de frases concisas, verbo na voz ativa e na terceira pessoa do singular, ao limite de 50 a 100 palavras. O resumo de</w:t>
      </w:r>
      <w:r w:rsidR="00D059FF">
        <w:rPr>
          <w:color w:val="000000" w:themeColor="text1"/>
          <w:sz w:val="24"/>
          <w:szCs w:val="24"/>
          <w:lang w:val="pt-BR" w:eastAsia="ar-SA"/>
        </w:rPr>
        <w:t xml:space="preserve">ve conter o tema, os objetivos, </w:t>
      </w:r>
      <w:r w:rsidRPr="00344247">
        <w:rPr>
          <w:color w:val="000000" w:themeColor="text1"/>
          <w:sz w:val="24"/>
          <w:szCs w:val="24"/>
          <w:lang w:val="pt-BR" w:eastAsia="ar-SA"/>
        </w:rPr>
        <w:t>a metodologia (com indicação de público-alvo, local de aplicação, procedimentos) e os resultados da aplicação do projeto.</w:t>
      </w:r>
    </w:p>
    <w:p w:rsidR="002279F0" w:rsidRPr="00344247" w:rsidRDefault="002279F0" w:rsidP="00D059FF">
      <w:pPr>
        <w:spacing w:line="276" w:lineRule="auto"/>
        <w:ind w:firstLine="720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>Ele deve ser seguido das palavras-chave, em um total de três a cinco, separadas por ponto, com inicial maiúscula. Elas devem expressar a temática e a abordagem do artigo, e se localizarem distanciadas por um espaço em branco após o resumo. O modelo é o seguinte:</w:t>
      </w:r>
    </w:p>
    <w:p w:rsidR="002279F0" w:rsidRPr="00344247" w:rsidRDefault="002279F0" w:rsidP="00344247">
      <w:pPr>
        <w:spacing w:line="276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344247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pStyle w:val="PargrafodaLista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INTRODUÇÃO</w:t>
      </w:r>
    </w:p>
    <w:p w:rsidR="002279F0" w:rsidRPr="00344247" w:rsidRDefault="002279F0" w:rsidP="00344247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pStyle w:val="PargrafodaLista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FUNDAMENTAÇÃO TEÓRICA</w:t>
      </w:r>
    </w:p>
    <w:p w:rsidR="002279F0" w:rsidRPr="00344247" w:rsidRDefault="002279F0" w:rsidP="00344247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 embasamento ao delineamento metodológico. Dimensionar a abordagem para que não se sobreponha à descrição das ações desenvolvidas no projeto, sem, contudo, omitir dados e conceitos fundamentais para o fortalecimento das discussões. </w:t>
      </w:r>
      <w:r w:rsidRPr="00344247">
        <w:rPr>
          <w:rFonts w:eastAsia="Arial Unicode MS"/>
          <w:color w:val="000000" w:themeColor="text1"/>
          <w:sz w:val="24"/>
          <w:szCs w:val="24"/>
        </w:rPr>
        <w:t xml:space="preserve">São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suficientes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cerca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 xml:space="preserve"> de 3 a 5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páginas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>.</w:t>
      </w:r>
    </w:p>
    <w:p w:rsidR="002279F0" w:rsidRPr="00344247" w:rsidRDefault="002279F0" w:rsidP="00344247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2279F0" w:rsidRPr="00344247" w:rsidRDefault="002279F0" w:rsidP="00344247">
      <w:pPr>
        <w:pStyle w:val="PargrafodaLista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METODOLOGIA EMPREGADA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período, o público-alvo e o detalhamento dos procedimentos utilizados, dentre outras informações que orientaram o desenvolvimento do projeto.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pStyle w:val="PargrafodaLista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pStyle w:val="PargrafodaLista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Informar quais e como os objetivos foram alcançados. Discutir os aspectos centrais das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>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TITLE</w:t>
      </w: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(Apresentar o título em inglês, centralizado.)</w:t>
      </w: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ABSTRACT</w:t>
      </w: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resumo do artigo traduzido para o inglês.</w:t>
      </w:r>
    </w:p>
    <w:p w:rsidR="002279F0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proofErr w:type="spellStart"/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Keywords</w:t>
      </w:r>
      <w:proofErr w:type="spellEnd"/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Word. Word. Word.</w:t>
      </w:r>
    </w:p>
    <w:p w:rsidR="00D059FF" w:rsidRPr="00344247" w:rsidRDefault="00D059FF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REFERÊNCIAS</w:t>
      </w: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(Título de seção centralizado)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ano de 2013. Disponível em: &lt;http://www.atlasbrasil.org.br/2013/pt/consulta/&gt;. Acesso em: 27 jan. 2015. 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 Ministério do Meio Ambiente. </w:t>
      </w:r>
      <w:r w:rsidRPr="00344247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bookmarkStart w:id="0" w:name="_Hlk509932011"/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3824EE" w:rsidRPr="00EF6AB6" w:rsidRDefault="002279F0" w:rsidP="00EF6AB6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ab/>
      </w:r>
      <w:r w:rsidRPr="00344247">
        <w:rPr>
          <w:color w:val="000000" w:themeColor="text1"/>
          <w:sz w:val="24"/>
          <w:szCs w:val="24"/>
          <w:lang w:val="pt-BR"/>
        </w:rPr>
        <w:t xml:space="preserve">Os anexos são materiais informativos externos, não desenvolvidos pelo pesquisador, e que contribuem para a descrição dos resultados, a exemplo de mapas, fotografias e outros </w:t>
      </w:r>
      <w:r w:rsidRPr="00344247">
        <w:rPr>
          <w:color w:val="000000" w:themeColor="text1"/>
          <w:sz w:val="24"/>
          <w:szCs w:val="24"/>
          <w:lang w:val="pt-BR"/>
        </w:rPr>
        <w:lastRenderedPageBreak/>
        <w:t>materiais, quando não comportados ao longo do texto.</w:t>
      </w:r>
      <w:bookmarkStart w:id="1" w:name="_GoBack"/>
      <w:bookmarkEnd w:id="0"/>
      <w:bookmarkEnd w:id="1"/>
    </w:p>
    <w:sectPr w:rsidR="003824EE" w:rsidRPr="00EF6AB6" w:rsidSect="00F037BE">
      <w:headerReference w:type="default" r:id="rId9"/>
      <w:footerReference w:type="default" r:id="rId10"/>
      <w:pgSz w:w="12240" w:h="15840"/>
      <w:pgMar w:top="1440" w:right="1440" w:bottom="1440" w:left="1440" w:header="3" w:footer="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13" w:rsidRDefault="00EA0713">
      <w:r>
        <w:separator/>
      </w:r>
    </w:p>
  </w:endnote>
  <w:endnote w:type="continuationSeparator" w:id="0">
    <w:p w:rsidR="00EA0713" w:rsidRDefault="00EA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13" w:rsidRDefault="00EA0713">
      <w:r>
        <w:separator/>
      </w:r>
    </w:p>
  </w:footnote>
  <w:footnote w:type="continuationSeparator" w:id="0">
    <w:p w:rsidR="00EA0713" w:rsidRDefault="00EA0713">
      <w:r>
        <w:continuationSeparator/>
      </w:r>
    </w:p>
  </w:footnote>
  <w:footnote w:id="1">
    <w:p w:rsidR="00EA0713" w:rsidRPr="009748FA" w:rsidRDefault="00EA0713" w:rsidP="002279F0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Refdenotaderodap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Identificar em rodapé o edital de fomento e o local de realização, além de parcerias e outros recursos porventura usados.</w:t>
      </w:r>
    </w:p>
  </w:footnote>
  <w:footnote w:id="2">
    <w:p w:rsidR="00EA0713" w:rsidRPr="009748FA" w:rsidRDefault="00EA0713" w:rsidP="002279F0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Refdenotaderodap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Nome do </w:t>
      </w:r>
      <w:r w:rsidRPr="009748FA">
        <w:rPr>
          <w:rFonts w:ascii="Times New Roman" w:hAnsi="Times New Roman" w:cs="Times New Roman"/>
        </w:rPr>
        <w:t xml:space="preserve">Coordenador e, se houver, </w:t>
      </w:r>
      <w:r>
        <w:rPr>
          <w:rFonts w:ascii="Times New Roman" w:hAnsi="Times New Roman" w:cs="Times New Roman"/>
        </w:rPr>
        <w:t xml:space="preserve">dos </w:t>
      </w:r>
      <w:r w:rsidRPr="009748FA">
        <w:rPr>
          <w:rFonts w:ascii="Times New Roman" w:hAnsi="Times New Roman" w:cs="Times New Roman"/>
        </w:rPr>
        <w:t xml:space="preserve">colaboradores da execução e elaboração do artigo; informar em rodapé a formação, a unidade de lotação e o e-mail.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580"/>
    <w:multiLevelType w:val="hybridMultilevel"/>
    <w:tmpl w:val="A75610C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BFF"/>
    <w:multiLevelType w:val="hybridMultilevel"/>
    <w:tmpl w:val="37FC2F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189B"/>
    <w:multiLevelType w:val="hybridMultilevel"/>
    <w:tmpl w:val="A08C951E"/>
    <w:lvl w:ilvl="0" w:tplc="F22AE58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D0446"/>
    <w:multiLevelType w:val="multilevel"/>
    <w:tmpl w:val="24368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860B83"/>
    <w:multiLevelType w:val="multilevel"/>
    <w:tmpl w:val="B3FECB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272477A"/>
    <w:multiLevelType w:val="hybridMultilevel"/>
    <w:tmpl w:val="B088F2DC"/>
    <w:lvl w:ilvl="0" w:tplc="A432B630">
      <w:start w:val="1"/>
      <w:numFmt w:val="lowerLetter"/>
      <w:lvlText w:val="%1)"/>
      <w:lvlJc w:val="left"/>
      <w:pPr>
        <w:ind w:left="154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2C85636">
      <w:numFmt w:val="bullet"/>
      <w:lvlText w:val="•"/>
      <w:lvlJc w:val="left"/>
      <w:pPr>
        <w:ind w:left="2474" w:hanging="226"/>
      </w:pPr>
      <w:rPr>
        <w:rFonts w:hint="default"/>
      </w:rPr>
    </w:lvl>
    <w:lvl w:ilvl="2" w:tplc="DDE07026">
      <w:numFmt w:val="bullet"/>
      <w:lvlText w:val="•"/>
      <w:lvlJc w:val="left"/>
      <w:pPr>
        <w:ind w:left="3408" w:hanging="226"/>
      </w:pPr>
      <w:rPr>
        <w:rFonts w:hint="default"/>
      </w:rPr>
    </w:lvl>
    <w:lvl w:ilvl="3" w:tplc="BFB6267E">
      <w:numFmt w:val="bullet"/>
      <w:lvlText w:val="•"/>
      <w:lvlJc w:val="left"/>
      <w:pPr>
        <w:ind w:left="4342" w:hanging="226"/>
      </w:pPr>
      <w:rPr>
        <w:rFonts w:hint="default"/>
      </w:rPr>
    </w:lvl>
    <w:lvl w:ilvl="4" w:tplc="FDE8652E">
      <w:numFmt w:val="bullet"/>
      <w:lvlText w:val="•"/>
      <w:lvlJc w:val="left"/>
      <w:pPr>
        <w:ind w:left="5276" w:hanging="226"/>
      </w:pPr>
      <w:rPr>
        <w:rFonts w:hint="default"/>
      </w:rPr>
    </w:lvl>
    <w:lvl w:ilvl="5" w:tplc="F4923898">
      <w:numFmt w:val="bullet"/>
      <w:lvlText w:val="•"/>
      <w:lvlJc w:val="left"/>
      <w:pPr>
        <w:ind w:left="6210" w:hanging="226"/>
      </w:pPr>
      <w:rPr>
        <w:rFonts w:hint="default"/>
      </w:rPr>
    </w:lvl>
    <w:lvl w:ilvl="6" w:tplc="90A0E970">
      <w:numFmt w:val="bullet"/>
      <w:lvlText w:val="•"/>
      <w:lvlJc w:val="left"/>
      <w:pPr>
        <w:ind w:left="7144" w:hanging="226"/>
      </w:pPr>
      <w:rPr>
        <w:rFonts w:hint="default"/>
      </w:rPr>
    </w:lvl>
    <w:lvl w:ilvl="7" w:tplc="010C6BD0">
      <w:numFmt w:val="bullet"/>
      <w:lvlText w:val="•"/>
      <w:lvlJc w:val="left"/>
      <w:pPr>
        <w:ind w:left="8078" w:hanging="226"/>
      </w:pPr>
      <w:rPr>
        <w:rFonts w:hint="default"/>
      </w:rPr>
    </w:lvl>
    <w:lvl w:ilvl="8" w:tplc="841C863C">
      <w:numFmt w:val="bullet"/>
      <w:lvlText w:val="•"/>
      <w:lvlJc w:val="left"/>
      <w:pPr>
        <w:ind w:left="9012" w:hanging="226"/>
      </w:pPr>
      <w:rPr>
        <w:rFonts w:hint="default"/>
      </w:rPr>
    </w:lvl>
  </w:abstractNum>
  <w:abstractNum w:abstractNumId="6">
    <w:nsid w:val="1534179F"/>
    <w:multiLevelType w:val="hybridMultilevel"/>
    <w:tmpl w:val="544684D8"/>
    <w:lvl w:ilvl="0" w:tplc="A35EFD7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A1175"/>
    <w:multiLevelType w:val="multilevel"/>
    <w:tmpl w:val="DF8486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95D2EAE"/>
    <w:multiLevelType w:val="multilevel"/>
    <w:tmpl w:val="280E28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A097289"/>
    <w:multiLevelType w:val="hybridMultilevel"/>
    <w:tmpl w:val="D42C455E"/>
    <w:lvl w:ilvl="0" w:tplc="8CC86192">
      <w:start w:val="1"/>
      <w:numFmt w:val="lowerLetter"/>
      <w:lvlText w:val="%1)"/>
      <w:lvlJc w:val="left"/>
      <w:pPr>
        <w:ind w:left="1772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7EAD71E">
      <w:numFmt w:val="bullet"/>
      <w:lvlText w:val="•"/>
      <w:lvlJc w:val="left"/>
      <w:pPr>
        <w:ind w:left="2690" w:hanging="226"/>
      </w:pPr>
      <w:rPr>
        <w:rFonts w:hint="default"/>
      </w:rPr>
    </w:lvl>
    <w:lvl w:ilvl="2" w:tplc="461E3D4A">
      <w:numFmt w:val="bullet"/>
      <w:lvlText w:val="•"/>
      <w:lvlJc w:val="left"/>
      <w:pPr>
        <w:ind w:left="3600" w:hanging="226"/>
      </w:pPr>
      <w:rPr>
        <w:rFonts w:hint="default"/>
      </w:rPr>
    </w:lvl>
    <w:lvl w:ilvl="3" w:tplc="C8503DDC">
      <w:numFmt w:val="bullet"/>
      <w:lvlText w:val="•"/>
      <w:lvlJc w:val="left"/>
      <w:pPr>
        <w:ind w:left="4510" w:hanging="226"/>
      </w:pPr>
      <w:rPr>
        <w:rFonts w:hint="default"/>
      </w:rPr>
    </w:lvl>
    <w:lvl w:ilvl="4" w:tplc="A2200F7A">
      <w:numFmt w:val="bullet"/>
      <w:lvlText w:val="•"/>
      <w:lvlJc w:val="left"/>
      <w:pPr>
        <w:ind w:left="5420" w:hanging="226"/>
      </w:pPr>
      <w:rPr>
        <w:rFonts w:hint="default"/>
      </w:rPr>
    </w:lvl>
    <w:lvl w:ilvl="5" w:tplc="0ACC6DF8">
      <w:numFmt w:val="bullet"/>
      <w:lvlText w:val="•"/>
      <w:lvlJc w:val="left"/>
      <w:pPr>
        <w:ind w:left="6330" w:hanging="226"/>
      </w:pPr>
      <w:rPr>
        <w:rFonts w:hint="default"/>
      </w:rPr>
    </w:lvl>
    <w:lvl w:ilvl="6" w:tplc="4F26F8EA">
      <w:numFmt w:val="bullet"/>
      <w:lvlText w:val="•"/>
      <w:lvlJc w:val="left"/>
      <w:pPr>
        <w:ind w:left="7240" w:hanging="226"/>
      </w:pPr>
      <w:rPr>
        <w:rFonts w:hint="default"/>
      </w:rPr>
    </w:lvl>
    <w:lvl w:ilvl="7" w:tplc="D012F8C0">
      <w:numFmt w:val="bullet"/>
      <w:lvlText w:val="•"/>
      <w:lvlJc w:val="left"/>
      <w:pPr>
        <w:ind w:left="8150" w:hanging="226"/>
      </w:pPr>
      <w:rPr>
        <w:rFonts w:hint="default"/>
      </w:rPr>
    </w:lvl>
    <w:lvl w:ilvl="8" w:tplc="95845E54">
      <w:numFmt w:val="bullet"/>
      <w:lvlText w:val="•"/>
      <w:lvlJc w:val="left"/>
      <w:pPr>
        <w:ind w:left="9060" w:hanging="226"/>
      </w:pPr>
      <w:rPr>
        <w:rFonts w:hint="default"/>
      </w:rPr>
    </w:lvl>
  </w:abstractNum>
  <w:abstractNum w:abstractNumId="1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B769A0"/>
    <w:multiLevelType w:val="multilevel"/>
    <w:tmpl w:val="2F226F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C567F4"/>
    <w:multiLevelType w:val="hybridMultilevel"/>
    <w:tmpl w:val="48A4450E"/>
    <w:lvl w:ilvl="0" w:tplc="0532B66E">
      <w:start w:val="1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969C1"/>
    <w:multiLevelType w:val="multilevel"/>
    <w:tmpl w:val="22522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7723EF4"/>
    <w:multiLevelType w:val="multilevel"/>
    <w:tmpl w:val="94FE6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7B9703C"/>
    <w:multiLevelType w:val="hybridMultilevel"/>
    <w:tmpl w:val="59CC48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7552"/>
    <w:multiLevelType w:val="multilevel"/>
    <w:tmpl w:val="4D3E96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EDF3963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50818"/>
    <w:multiLevelType w:val="multilevel"/>
    <w:tmpl w:val="59AEE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7165C8A"/>
    <w:multiLevelType w:val="multilevel"/>
    <w:tmpl w:val="D1DA1F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F47D92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733E5"/>
    <w:multiLevelType w:val="multilevel"/>
    <w:tmpl w:val="3EEAFD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2B451C"/>
    <w:multiLevelType w:val="multilevel"/>
    <w:tmpl w:val="FF505C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600C79A6"/>
    <w:multiLevelType w:val="multilevel"/>
    <w:tmpl w:val="18B06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2CE528F"/>
    <w:multiLevelType w:val="hybridMultilevel"/>
    <w:tmpl w:val="D180D684"/>
    <w:lvl w:ilvl="0" w:tplc="9546189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BA909C1"/>
    <w:multiLevelType w:val="hybridMultilevel"/>
    <w:tmpl w:val="E2A0B79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711386"/>
    <w:multiLevelType w:val="multilevel"/>
    <w:tmpl w:val="722452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1C976A9"/>
    <w:multiLevelType w:val="hybridMultilevel"/>
    <w:tmpl w:val="ECE2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5A6059"/>
    <w:multiLevelType w:val="multilevel"/>
    <w:tmpl w:val="149054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DEC19BB"/>
    <w:multiLevelType w:val="multilevel"/>
    <w:tmpl w:val="F30A4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4"/>
  </w:num>
  <w:num w:numId="5">
    <w:abstractNumId w:val="9"/>
  </w:num>
  <w:num w:numId="6">
    <w:abstractNumId w:val="21"/>
  </w:num>
  <w:num w:numId="7">
    <w:abstractNumId w:val="5"/>
  </w:num>
  <w:num w:numId="8">
    <w:abstractNumId w:val="22"/>
  </w:num>
  <w:num w:numId="9">
    <w:abstractNumId w:val="27"/>
  </w:num>
  <w:num w:numId="10">
    <w:abstractNumId w:val="28"/>
  </w:num>
  <w:num w:numId="11">
    <w:abstractNumId w:val="26"/>
  </w:num>
  <w:num w:numId="12">
    <w:abstractNumId w:val="10"/>
  </w:num>
  <w:num w:numId="13">
    <w:abstractNumId w:val="16"/>
  </w:num>
  <w:num w:numId="14">
    <w:abstractNumId w:val="30"/>
  </w:num>
  <w:num w:numId="15">
    <w:abstractNumId w:val="24"/>
  </w:num>
  <w:num w:numId="16">
    <w:abstractNumId w:val="29"/>
  </w:num>
  <w:num w:numId="17">
    <w:abstractNumId w:val="8"/>
  </w:num>
  <w:num w:numId="18">
    <w:abstractNumId w:val="11"/>
  </w:num>
  <w:num w:numId="19">
    <w:abstractNumId w:val="17"/>
  </w:num>
  <w:num w:numId="20">
    <w:abstractNumId w:val="20"/>
  </w:num>
  <w:num w:numId="21">
    <w:abstractNumId w:val="12"/>
  </w:num>
  <w:num w:numId="22">
    <w:abstractNumId w:val="13"/>
  </w:num>
  <w:num w:numId="23">
    <w:abstractNumId w:val="3"/>
  </w:num>
  <w:num w:numId="24">
    <w:abstractNumId w:val="23"/>
  </w:num>
  <w:num w:numId="25">
    <w:abstractNumId w:val="14"/>
  </w:num>
  <w:num w:numId="26">
    <w:abstractNumId w:val="32"/>
  </w:num>
  <w:num w:numId="27">
    <w:abstractNumId w:val="0"/>
  </w:num>
  <w:num w:numId="28">
    <w:abstractNumId w:val="1"/>
  </w:num>
  <w:num w:numId="29">
    <w:abstractNumId w:val="15"/>
  </w:num>
  <w:num w:numId="30">
    <w:abstractNumId w:val="6"/>
  </w:num>
  <w:num w:numId="31">
    <w:abstractNumId w:val="2"/>
  </w:num>
  <w:num w:numId="32">
    <w:abstractNumId w:val="25"/>
  </w:num>
  <w:num w:numId="3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9E"/>
    <w:rsid w:val="00002590"/>
    <w:rsid w:val="00041858"/>
    <w:rsid w:val="0005303B"/>
    <w:rsid w:val="000549FF"/>
    <w:rsid w:val="00070F8A"/>
    <w:rsid w:val="00090804"/>
    <w:rsid w:val="00092550"/>
    <w:rsid w:val="00096DDE"/>
    <w:rsid w:val="000A181A"/>
    <w:rsid w:val="000B41B7"/>
    <w:rsid w:val="000F7545"/>
    <w:rsid w:val="00101DD3"/>
    <w:rsid w:val="00105A63"/>
    <w:rsid w:val="00106159"/>
    <w:rsid w:val="0011363A"/>
    <w:rsid w:val="001232F0"/>
    <w:rsid w:val="001242FF"/>
    <w:rsid w:val="00127718"/>
    <w:rsid w:val="00137567"/>
    <w:rsid w:val="00147A69"/>
    <w:rsid w:val="00154562"/>
    <w:rsid w:val="001754B9"/>
    <w:rsid w:val="00184F7E"/>
    <w:rsid w:val="0018751D"/>
    <w:rsid w:val="0019391D"/>
    <w:rsid w:val="001C2718"/>
    <w:rsid w:val="001D3E98"/>
    <w:rsid w:val="001F00AE"/>
    <w:rsid w:val="00213E37"/>
    <w:rsid w:val="0022127A"/>
    <w:rsid w:val="002279F0"/>
    <w:rsid w:val="0023017B"/>
    <w:rsid w:val="00247822"/>
    <w:rsid w:val="00250C71"/>
    <w:rsid w:val="00253EDA"/>
    <w:rsid w:val="002852BA"/>
    <w:rsid w:val="00287D56"/>
    <w:rsid w:val="002C0FF5"/>
    <w:rsid w:val="002C3487"/>
    <w:rsid w:val="002E44C7"/>
    <w:rsid w:val="003176E5"/>
    <w:rsid w:val="00333D2E"/>
    <w:rsid w:val="00344247"/>
    <w:rsid w:val="003506A7"/>
    <w:rsid w:val="00377A4A"/>
    <w:rsid w:val="003824EE"/>
    <w:rsid w:val="00385662"/>
    <w:rsid w:val="003C21A0"/>
    <w:rsid w:val="003E5EE8"/>
    <w:rsid w:val="004075E2"/>
    <w:rsid w:val="00414584"/>
    <w:rsid w:val="004458E9"/>
    <w:rsid w:val="0045121B"/>
    <w:rsid w:val="0048168A"/>
    <w:rsid w:val="00497381"/>
    <w:rsid w:val="004A22FE"/>
    <w:rsid w:val="004B23DF"/>
    <w:rsid w:val="004C7C64"/>
    <w:rsid w:val="004F26E6"/>
    <w:rsid w:val="00514D43"/>
    <w:rsid w:val="00524BF2"/>
    <w:rsid w:val="005858C2"/>
    <w:rsid w:val="005A0999"/>
    <w:rsid w:val="005C6525"/>
    <w:rsid w:val="005C6756"/>
    <w:rsid w:val="005D4DC8"/>
    <w:rsid w:val="005D5885"/>
    <w:rsid w:val="005D7389"/>
    <w:rsid w:val="005F3B63"/>
    <w:rsid w:val="00655E1C"/>
    <w:rsid w:val="006D4948"/>
    <w:rsid w:val="006E795D"/>
    <w:rsid w:val="006F0F2A"/>
    <w:rsid w:val="00724EDC"/>
    <w:rsid w:val="00730D2E"/>
    <w:rsid w:val="00771852"/>
    <w:rsid w:val="007906A4"/>
    <w:rsid w:val="007A698F"/>
    <w:rsid w:val="007D411D"/>
    <w:rsid w:val="007D5B4E"/>
    <w:rsid w:val="007D72F0"/>
    <w:rsid w:val="007E50D4"/>
    <w:rsid w:val="007F5278"/>
    <w:rsid w:val="00823D04"/>
    <w:rsid w:val="00832119"/>
    <w:rsid w:val="00832807"/>
    <w:rsid w:val="00842F9E"/>
    <w:rsid w:val="00854714"/>
    <w:rsid w:val="00866FB6"/>
    <w:rsid w:val="00877287"/>
    <w:rsid w:val="008A02FB"/>
    <w:rsid w:val="008A1ABE"/>
    <w:rsid w:val="008B5072"/>
    <w:rsid w:val="008C3E74"/>
    <w:rsid w:val="008E3561"/>
    <w:rsid w:val="00900060"/>
    <w:rsid w:val="00902D21"/>
    <w:rsid w:val="00917FFC"/>
    <w:rsid w:val="0093106D"/>
    <w:rsid w:val="00960A61"/>
    <w:rsid w:val="0098187C"/>
    <w:rsid w:val="00997EBA"/>
    <w:rsid w:val="009B7293"/>
    <w:rsid w:val="009C310E"/>
    <w:rsid w:val="009C77D8"/>
    <w:rsid w:val="009D050A"/>
    <w:rsid w:val="009E5390"/>
    <w:rsid w:val="00A033F5"/>
    <w:rsid w:val="00A70C95"/>
    <w:rsid w:val="00A8736C"/>
    <w:rsid w:val="00A91131"/>
    <w:rsid w:val="00AA710D"/>
    <w:rsid w:val="00AF5A28"/>
    <w:rsid w:val="00AF7EF9"/>
    <w:rsid w:val="00B0025D"/>
    <w:rsid w:val="00B15B89"/>
    <w:rsid w:val="00B218E0"/>
    <w:rsid w:val="00B63D56"/>
    <w:rsid w:val="00B672DF"/>
    <w:rsid w:val="00BA4D63"/>
    <w:rsid w:val="00BB135D"/>
    <w:rsid w:val="00BB52D8"/>
    <w:rsid w:val="00BC1EB6"/>
    <w:rsid w:val="00BC2A56"/>
    <w:rsid w:val="00BC4479"/>
    <w:rsid w:val="00BC708C"/>
    <w:rsid w:val="00BD1A1D"/>
    <w:rsid w:val="00C0576B"/>
    <w:rsid w:val="00C067AA"/>
    <w:rsid w:val="00C332D9"/>
    <w:rsid w:val="00CB06FE"/>
    <w:rsid w:val="00CB35DF"/>
    <w:rsid w:val="00CD2290"/>
    <w:rsid w:val="00CD34A2"/>
    <w:rsid w:val="00CF43E9"/>
    <w:rsid w:val="00CF65BF"/>
    <w:rsid w:val="00CF7FAB"/>
    <w:rsid w:val="00D059FF"/>
    <w:rsid w:val="00D30041"/>
    <w:rsid w:val="00D30778"/>
    <w:rsid w:val="00D35B30"/>
    <w:rsid w:val="00D7263F"/>
    <w:rsid w:val="00DA4B36"/>
    <w:rsid w:val="00DA6823"/>
    <w:rsid w:val="00DE4A7F"/>
    <w:rsid w:val="00DF3005"/>
    <w:rsid w:val="00E10D20"/>
    <w:rsid w:val="00E264A5"/>
    <w:rsid w:val="00E364DE"/>
    <w:rsid w:val="00E44532"/>
    <w:rsid w:val="00E54704"/>
    <w:rsid w:val="00E63C4E"/>
    <w:rsid w:val="00E73D53"/>
    <w:rsid w:val="00EA0713"/>
    <w:rsid w:val="00EA5699"/>
    <w:rsid w:val="00EA5BBD"/>
    <w:rsid w:val="00EC4658"/>
    <w:rsid w:val="00ED086B"/>
    <w:rsid w:val="00ED70CD"/>
    <w:rsid w:val="00EE1F01"/>
    <w:rsid w:val="00EF6AB6"/>
    <w:rsid w:val="00EF6AEA"/>
    <w:rsid w:val="00F037BE"/>
    <w:rsid w:val="00F05927"/>
    <w:rsid w:val="00F43066"/>
    <w:rsid w:val="00F53165"/>
    <w:rsid w:val="00F843FE"/>
    <w:rsid w:val="00FC64C1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E1FD50-1923-4749-BCB8-128901D8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2019-01-31T13:17:00Z</dcterms:created>
  <dcterms:modified xsi:type="dcterms:W3CDTF">2019-01-31T13:17:00Z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2018-09-06T00:00:00Z</vt:filetime>
  </property>
</Properties>
</file>